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E6" w:rsidRPr="00D24B18" w:rsidRDefault="00AB58E6" w:rsidP="00AB5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D24B18">
        <w:rPr>
          <w:rFonts w:ascii="Times New Roman" w:hAnsi="Times New Roman" w:cs="Times New Roman"/>
          <w:b/>
          <w:sz w:val="28"/>
          <w:lang w:val="uk-UA"/>
        </w:rPr>
        <w:t>План роботи</w:t>
      </w:r>
    </w:p>
    <w:p w:rsidR="00AB58E6" w:rsidRPr="00D24B18" w:rsidRDefault="00AB58E6" w:rsidP="00AB5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24B18">
        <w:rPr>
          <w:rFonts w:ascii="Times New Roman" w:hAnsi="Times New Roman" w:cs="Times New Roman"/>
          <w:b/>
          <w:sz w:val="28"/>
          <w:lang w:val="uk-UA"/>
        </w:rPr>
        <w:t xml:space="preserve">педагогічного колективу на </w:t>
      </w:r>
      <w:r>
        <w:rPr>
          <w:rFonts w:ascii="Times New Roman" w:hAnsi="Times New Roman" w:cs="Times New Roman"/>
          <w:b/>
          <w:sz w:val="28"/>
          <w:lang w:val="uk-UA"/>
        </w:rPr>
        <w:t>осінні</w:t>
      </w:r>
      <w:r w:rsidRPr="00D24B18">
        <w:rPr>
          <w:rFonts w:ascii="Times New Roman" w:hAnsi="Times New Roman" w:cs="Times New Roman"/>
          <w:b/>
          <w:sz w:val="28"/>
          <w:lang w:val="uk-UA"/>
        </w:rPr>
        <w:t xml:space="preserve"> канікули 201</w:t>
      </w:r>
      <w:r>
        <w:rPr>
          <w:rFonts w:ascii="Times New Roman" w:hAnsi="Times New Roman" w:cs="Times New Roman"/>
          <w:b/>
          <w:sz w:val="28"/>
          <w:lang w:val="uk-UA"/>
        </w:rPr>
        <w:t>8/2019</w:t>
      </w:r>
      <w:r w:rsidRPr="00D24B18">
        <w:rPr>
          <w:rFonts w:ascii="Times New Roman" w:hAnsi="Times New Roman" w:cs="Times New Roman"/>
          <w:b/>
          <w:sz w:val="28"/>
          <w:lang w:val="uk-UA"/>
        </w:rPr>
        <w:t xml:space="preserve"> н.р.</w:t>
      </w:r>
    </w:p>
    <w:p w:rsidR="00AB58E6" w:rsidRDefault="00AB58E6" w:rsidP="00AB58E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0310" w:type="dxa"/>
        <w:jc w:val="center"/>
        <w:tblInd w:w="-459" w:type="dxa"/>
        <w:tblLook w:val="04A0" w:firstRow="1" w:lastRow="0" w:firstColumn="1" w:lastColumn="0" w:noHBand="0" w:noVBand="1"/>
      </w:tblPr>
      <w:tblGrid>
        <w:gridCol w:w="1065"/>
        <w:gridCol w:w="6431"/>
        <w:gridCol w:w="2814"/>
      </w:tblGrid>
      <w:tr w:rsidR="00AB58E6" w:rsidTr="001056ED">
        <w:trPr>
          <w:jc w:val="center"/>
        </w:trPr>
        <w:tc>
          <w:tcPr>
            <w:tcW w:w="1065" w:type="dxa"/>
          </w:tcPr>
          <w:p w:rsidR="00AB58E6" w:rsidRPr="00055EA2" w:rsidRDefault="00AB58E6" w:rsidP="005A4A5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5EA2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6431" w:type="dxa"/>
          </w:tcPr>
          <w:p w:rsidR="00AB58E6" w:rsidRPr="00055EA2" w:rsidRDefault="00AB58E6" w:rsidP="005A4A5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5EA2">
              <w:rPr>
                <w:rFonts w:ascii="Times New Roman" w:hAnsi="Times New Roman" w:cs="Times New Roman"/>
                <w:b/>
                <w:sz w:val="28"/>
                <w:lang w:val="uk-UA"/>
              </w:rPr>
              <w:t>Зміст роботи</w:t>
            </w:r>
          </w:p>
        </w:tc>
        <w:tc>
          <w:tcPr>
            <w:tcW w:w="2814" w:type="dxa"/>
          </w:tcPr>
          <w:p w:rsidR="00AB58E6" w:rsidRPr="00055EA2" w:rsidRDefault="00AB58E6" w:rsidP="005A4A5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5EA2">
              <w:rPr>
                <w:rFonts w:ascii="Times New Roman" w:hAnsi="Times New Roman" w:cs="Times New Roman"/>
                <w:b/>
                <w:sz w:val="28"/>
                <w:lang w:val="uk-UA"/>
              </w:rPr>
              <w:t>Відповідальні</w:t>
            </w:r>
          </w:p>
        </w:tc>
      </w:tr>
      <w:tr w:rsidR="0027772D" w:rsidTr="0027772D">
        <w:trPr>
          <w:jc w:val="center"/>
        </w:trPr>
        <w:tc>
          <w:tcPr>
            <w:tcW w:w="1065" w:type="dxa"/>
          </w:tcPr>
          <w:p w:rsidR="0027772D" w:rsidRPr="00055EA2" w:rsidRDefault="0027772D" w:rsidP="0027772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29.10</w:t>
            </w:r>
          </w:p>
        </w:tc>
        <w:tc>
          <w:tcPr>
            <w:tcW w:w="6431" w:type="dxa"/>
          </w:tcPr>
          <w:p w:rsidR="0027772D" w:rsidRPr="00AB659C" w:rsidRDefault="0027772D" w:rsidP="0027772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B659C">
              <w:rPr>
                <w:rFonts w:ascii="Times New Roman" w:hAnsi="Times New Roman" w:cs="Times New Roman"/>
                <w:b/>
                <w:sz w:val="28"/>
                <w:lang w:val="uk-UA"/>
              </w:rPr>
              <w:t>Засідання шкільних методичних комісій:</w:t>
            </w:r>
          </w:p>
          <w:p w:rsidR="0027772D" w:rsidRDefault="0027772D" w:rsidP="002777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 підсумки проведення І етапу Всеукраїнських олімпіад. </w:t>
            </w:r>
          </w:p>
          <w:p w:rsidR="0027772D" w:rsidRDefault="0027772D" w:rsidP="002777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проведення тижнів наук.</w:t>
            </w:r>
          </w:p>
          <w:p w:rsidR="0027772D" w:rsidRPr="00055EA2" w:rsidRDefault="0027772D" w:rsidP="002777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Пропозиції щодо проведення майстер-класів.</w:t>
            </w:r>
          </w:p>
        </w:tc>
        <w:tc>
          <w:tcPr>
            <w:tcW w:w="2814" w:type="dxa"/>
          </w:tcPr>
          <w:p w:rsidR="0027772D" w:rsidRDefault="0027772D" w:rsidP="005A4A5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7772D" w:rsidRPr="0027772D" w:rsidRDefault="0027772D" w:rsidP="005A4A5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772D">
              <w:rPr>
                <w:rFonts w:ascii="Times New Roman" w:hAnsi="Times New Roman" w:cs="Times New Roman"/>
                <w:sz w:val="28"/>
                <w:lang w:val="uk-UA"/>
              </w:rPr>
              <w:t xml:space="preserve">Голови ШМК, адміністрація </w:t>
            </w:r>
          </w:p>
        </w:tc>
      </w:tr>
      <w:tr w:rsidR="00AB659C" w:rsidTr="0027772D">
        <w:trPr>
          <w:jc w:val="center"/>
        </w:trPr>
        <w:tc>
          <w:tcPr>
            <w:tcW w:w="1065" w:type="dxa"/>
          </w:tcPr>
          <w:p w:rsidR="00AB659C" w:rsidRDefault="00AB659C" w:rsidP="0027772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30.10</w:t>
            </w:r>
          </w:p>
        </w:tc>
        <w:tc>
          <w:tcPr>
            <w:tcW w:w="6431" w:type="dxa"/>
          </w:tcPr>
          <w:p w:rsidR="00AB659C" w:rsidRPr="00450B93" w:rsidRDefault="00AB659C" w:rsidP="00AE4857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50B93">
              <w:rPr>
                <w:rFonts w:ascii="Times New Roman" w:hAnsi="Times New Roman" w:cs="Times New Roman"/>
                <w:b/>
                <w:sz w:val="28"/>
                <w:lang w:val="uk-UA"/>
              </w:rPr>
              <w:t>Педагогічна рада:</w:t>
            </w:r>
          </w:p>
          <w:p w:rsidR="00AB659C" w:rsidRDefault="00AB659C" w:rsidP="00AE48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роль контролю та стимулювання навчальної діяльності школярів у підвищенні рівня якості знань учнів.</w:t>
            </w:r>
          </w:p>
          <w:p w:rsidR="00AB659C" w:rsidRPr="001056ED" w:rsidRDefault="00AB659C" w:rsidP="00AE48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 дисципліну учнів як шлях до ефективності та результативності їх навчальної діяльності. </w:t>
            </w:r>
          </w:p>
        </w:tc>
        <w:tc>
          <w:tcPr>
            <w:tcW w:w="2814" w:type="dxa"/>
          </w:tcPr>
          <w:p w:rsidR="00AB659C" w:rsidRDefault="00AB659C" w:rsidP="00AE485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B659C" w:rsidRDefault="00AB659C" w:rsidP="00AE485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Гресько Н.Г.</w:t>
            </w:r>
          </w:p>
          <w:p w:rsidR="00AB659C" w:rsidRDefault="00AB659C" w:rsidP="00AE485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B659C" w:rsidRDefault="00AB659C" w:rsidP="00AE485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B659C" w:rsidRDefault="00AB659C" w:rsidP="00AE485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Т.Д.</w:t>
            </w:r>
          </w:p>
        </w:tc>
      </w:tr>
      <w:tr w:rsidR="00AB659C" w:rsidTr="0027772D">
        <w:trPr>
          <w:jc w:val="center"/>
        </w:trPr>
        <w:tc>
          <w:tcPr>
            <w:tcW w:w="1065" w:type="dxa"/>
          </w:tcPr>
          <w:p w:rsidR="00AB659C" w:rsidRDefault="00AB659C" w:rsidP="0027772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31.10</w:t>
            </w:r>
          </w:p>
        </w:tc>
        <w:tc>
          <w:tcPr>
            <w:tcW w:w="6431" w:type="dxa"/>
          </w:tcPr>
          <w:p w:rsidR="00AB659C" w:rsidRDefault="00AB659C" w:rsidP="0027772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Педагогічні читання «В.Сухомлинський – видатний педагог у діалозі із сучасністю»</w:t>
            </w:r>
          </w:p>
        </w:tc>
        <w:tc>
          <w:tcPr>
            <w:tcW w:w="2814" w:type="dxa"/>
          </w:tcPr>
          <w:p w:rsidR="00AB659C" w:rsidRDefault="00AB659C" w:rsidP="00B3699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Коренюк В.О.</w:t>
            </w:r>
          </w:p>
        </w:tc>
      </w:tr>
      <w:tr w:rsidR="00AB659C" w:rsidTr="0027772D">
        <w:trPr>
          <w:jc w:val="center"/>
        </w:trPr>
        <w:tc>
          <w:tcPr>
            <w:tcW w:w="1065" w:type="dxa"/>
          </w:tcPr>
          <w:p w:rsidR="00AB659C" w:rsidRDefault="00AB659C" w:rsidP="0027772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01.11</w:t>
            </w:r>
          </w:p>
        </w:tc>
        <w:tc>
          <w:tcPr>
            <w:tcW w:w="6431" w:type="dxa"/>
          </w:tcPr>
          <w:p w:rsidR="00AB659C" w:rsidRPr="00AB58E6" w:rsidRDefault="00AB659C" w:rsidP="005A4A5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Нарад</w:t>
            </w:r>
            <w:r w:rsidRPr="00AB58E6">
              <w:rPr>
                <w:rFonts w:ascii="Times New Roman" w:hAnsi="Times New Roman" w:cs="Times New Roman"/>
                <w:b/>
                <w:sz w:val="28"/>
                <w:lang w:val="uk-UA"/>
              </w:rPr>
              <w:t>а при директору:</w:t>
            </w:r>
          </w:p>
          <w:p w:rsidR="00AB659C" w:rsidRDefault="00AB659C" w:rsidP="00AB5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адаптацію учнів 1 класів до нових умов навчання.</w:t>
            </w:r>
          </w:p>
          <w:p w:rsidR="00AB659C" w:rsidRDefault="00AB659C" w:rsidP="00AB5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організацію освітнього процесу у 1-х класах.</w:t>
            </w:r>
          </w:p>
          <w:p w:rsidR="00AB659C" w:rsidRDefault="00AB659C" w:rsidP="00AB5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стан викладання образотворчого мистецтва у 1-7 кл.</w:t>
            </w:r>
          </w:p>
          <w:p w:rsidR="00AB659C" w:rsidRPr="001056ED" w:rsidRDefault="00AB659C" w:rsidP="00277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результати проведення контрольних робіт з географії.</w:t>
            </w:r>
          </w:p>
        </w:tc>
        <w:tc>
          <w:tcPr>
            <w:tcW w:w="2814" w:type="dxa"/>
          </w:tcPr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Соціально-психологічна служба</w:t>
            </w: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Т.Д.</w:t>
            </w: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Гресько Н.Г.</w:t>
            </w: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659C" w:rsidRPr="00AB659C" w:rsidTr="0027772D">
        <w:trPr>
          <w:jc w:val="center"/>
        </w:trPr>
        <w:tc>
          <w:tcPr>
            <w:tcW w:w="1065" w:type="dxa"/>
            <w:vMerge w:val="restart"/>
          </w:tcPr>
          <w:p w:rsidR="00AB659C" w:rsidRDefault="00AB659C" w:rsidP="0027772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02.11</w:t>
            </w:r>
          </w:p>
        </w:tc>
        <w:tc>
          <w:tcPr>
            <w:tcW w:w="6431" w:type="dxa"/>
          </w:tcPr>
          <w:p w:rsidR="00AB659C" w:rsidRPr="00AB58E6" w:rsidRDefault="00AB659C" w:rsidP="0027772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Нарад</w:t>
            </w:r>
            <w:r w:rsidRPr="00AB58E6">
              <w:rPr>
                <w:rFonts w:ascii="Times New Roman" w:hAnsi="Times New Roman" w:cs="Times New Roman"/>
                <w:b/>
                <w:sz w:val="28"/>
                <w:lang w:val="uk-UA"/>
              </w:rPr>
              <w:t>а при директору:</w:t>
            </w:r>
          </w:p>
          <w:p w:rsidR="00AB659C" w:rsidRDefault="00AB659C" w:rsidP="002777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наслідки перевірки класних журналів.</w:t>
            </w:r>
          </w:p>
          <w:p w:rsidR="00AB659C" w:rsidRPr="0027772D" w:rsidRDefault="00AB659C" w:rsidP="002777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підсумки роботи учнівських колективів за жовтень.</w:t>
            </w:r>
          </w:p>
          <w:p w:rsidR="00AB659C" w:rsidRPr="0027772D" w:rsidRDefault="00AB659C" w:rsidP="002777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7772D">
              <w:rPr>
                <w:rFonts w:ascii="Times New Roman" w:hAnsi="Times New Roman" w:cs="Times New Roman"/>
                <w:sz w:val="28"/>
                <w:lang w:val="uk-UA"/>
              </w:rPr>
              <w:t>Про підсумки класно-узагальнюючого контролю 6-Б класу.</w:t>
            </w:r>
          </w:p>
        </w:tc>
        <w:tc>
          <w:tcPr>
            <w:tcW w:w="2814" w:type="dxa"/>
          </w:tcPr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Адміністрація</w:t>
            </w: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Т.Д.</w:t>
            </w: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Т.Д.</w:t>
            </w:r>
          </w:p>
        </w:tc>
      </w:tr>
      <w:tr w:rsidR="00AB659C" w:rsidTr="001056ED">
        <w:trPr>
          <w:jc w:val="center"/>
        </w:trPr>
        <w:tc>
          <w:tcPr>
            <w:tcW w:w="1065" w:type="dxa"/>
            <w:vMerge/>
          </w:tcPr>
          <w:p w:rsidR="00AB659C" w:rsidRDefault="00AB659C" w:rsidP="0027772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431" w:type="dxa"/>
          </w:tcPr>
          <w:p w:rsidR="00AB659C" w:rsidRPr="0027772D" w:rsidRDefault="00AB659C" w:rsidP="0027772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7772D">
              <w:rPr>
                <w:rFonts w:ascii="Times New Roman" w:hAnsi="Times New Roman" w:cs="Times New Roman"/>
                <w:sz w:val="28"/>
                <w:lang w:val="uk-UA"/>
              </w:rPr>
              <w:t>Зустріч із працівниками ДСНС</w:t>
            </w:r>
          </w:p>
        </w:tc>
        <w:tc>
          <w:tcPr>
            <w:tcW w:w="2814" w:type="dxa"/>
          </w:tcPr>
          <w:p w:rsidR="00AB659C" w:rsidRDefault="00AB659C" w:rsidP="005A4A5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5537CA" w:rsidRDefault="005537CA">
      <w:pPr>
        <w:rPr>
          <w:rFonts w:ascii="Times New Roman" w:hAnsi="Times New Roman" w:cs="Times New Roman"/>
          <w:sz w:val="28"/>
          <w:lang w:val="uk-UA"/>
        </w:rPr>
      </w:pPr>
    </w:p>
    <w:p w:rsidR="00F927BB" w:rsidRDefault="00F927BB">
      <w:pPr>
        <w:rPr>
          <w:rFonts w:ascii="Times New Roman" w:hAnsi="Times New Roman" w:cs="Times New Roman"/>
          <w:sz w:val="28"/>
          <w:lang w:val="uk-UA"/>
        </w:rPr>
      </w:pPr>
    </w:p>
    <w:p w:rsidR="00F927BB" w:rsidRPr="00F927BB" w:rsidRDefault="00F927BB" w:rsidP="00F927BB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К.А. Івченко</w:t>
      </w:r>
    </w:p>
    <w:sectPr w:rsidR="00F927BB" w:rsidRPr="00F9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81D"/>
    <w:multiLevelType w:val="hybridMultilevel"/>
    <w:tmpl w:val="8A46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E2B"/>
    <w:multiLevelType w:val="hybridMultilevel"/>
    <w:tmpl w:val="37B4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D3"/>
    <w:multiLevelType w:val="hybridMultilevel"/>
    <w:tmpl w:val="92F44038"/>
    <w:lvl w:ilvl="0" w:tplc="1EA63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6CC4"/>
    <w:multiLevelType w:val="hybridMultilevel"/>
    <w:tmpl w:val="0ED6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00E4"/>
    <w:multiLevelType w:val="hybridMultilevel"/>
    <w:tmpl w:val="E9F8950C"/>
    <w:lvl w:ilvl="0" w:tplc="7626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E6"/>
    <w:rsid w:val="001056ED"/>
    <w:rsid w:val="0027772D"/>
    <w:rsid w:val="00450B93"/>
    <w:rsid w:val="004F312E"/>
    <w:rsid w:val="005537CA"/>
    <w:rsid w:val="00A27DA6"/>
    <w:rsid w:val="00AA305C"/>
    <w:rsid w:val="00AB58E6"/>
    <w:rsid w:val="00AB659C"/>
    <w:rsid w:val="00DE055A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06E5-B541-4D62-A779-C6A896B0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2</cp:revision>
  <cp:lastPrinted>2018-10-29T06:44:00Z</cp:lastPrinted>
  <dcterms:created xsi:type="dcterms:W3CDTF">2018-11-01T07:38:00Z</dcterms:created>
  <dcterms:modified xsi:type="dcterms:W3CDTF">2018-11-01T07:38:00Z</dcterms:modified>
</cp:coreProperties>
</file>